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 w:rsidR="00EE00AC">
        <w:rPr>
          <w:rFonts w:ascii="Times New Roman" w:hAnsi="Times New Roman"/>
          <w:sz w:val="20"/>
          <w:szCs w:val="20"/>
          <w:lang w:val="kk-KZ"/>
        </w:rPr>
        <w:t xml:space="preserve">общего </w:t>
      </w:r>
      <w:r w:rsidRPr="009A25AA">
        <w:rPr>
          <w:rFonts w:ascii="Times New Roman" w:hAnsi="Times New Roman"/>
          <w:sz w:val="20"/>
          <w:szCs w:val="20"/>
          <w:lang w:val="kk-KZ"/>
        </w:rPr>
        <w:t>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вакантной</w:t>
      </w:r>
      <w:r w:rsidR="00555C84">
        <w:rPr>
          <w:rFonts w:ascii="Times New Roman" w:hAnsi="Times New Roman"/>
          <w:sz w:val="20"/>
          <w:szCs w:val="20"/>
          <w:lang w:val="kk-KZ"/>
        </w:rPr>
        <w:t xml:space="preserve"> и временно вакантной</w:t>
      </w:r>
      <w:r w:rsidR="00AD0B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555C84">
        <w:rPr>
          <w:rFonts w:ascii="Times New Roman" w:hAnsi="Times New Roman"/>
          <w:sz w:val="20"/>
          <w:szCs w:val="20"/>
          <w:lang w:val="kk-KZ"/>
        </w:rPr>
        <w:t>ых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="00555C84">
        <w:rPr>
          <w:rFonts w:ascii="Times New Roman" w:hAnsi="Times New Roman"/>
          <w:sz w:val="20"/>
          <w:szCs w:val="20"/>
          <w:lang w:val="kk-KZ"/>
        </w:rPr>
        <w:t>ых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="00555C84">
        <w:rPr>
          <w:rFonts w:ascii="Times New Roman" w:hAnsi="Times New Roman"/>
          <w:sz w:val="20"/>
          <w:szCs w:val="20"/>
          <w:lang w:val="kk-KZ"/>
        </w:rPr>
        <w:t>ей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EE00AC">
        <w:rPr>
          <w:rFonts w:ascii="Times New Roman" w:hAnsi="Times New Roman"/>
          <w:lang w:val="kk-KZ"/>
        </w:rPr>
        <w:t>18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EE00AC">
        <w:rPr>
          <w:rFonts w:ascii="Times New Roman" w:hAnsi="Times New Roman"/>
          <w:lang w:val="kk-KZ"/>
        </w:rPr>
        <w:t>октя</w:t>
      </w:r>
      <w:proofErr w:type="spellStart"/>
      <w:r w:rsidR="00AD0BE5">
        <w:rPr>
          <w:rFonts w:ascii="Times New Roman" w:hAnsi="Times New Roman"/>
        </w:rPr>
        <w:t>бря</w:t>
      </w:r>
      <w:proofErr w:type="spellEnd"/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и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EE00AC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8423C" w:rsidRPr="00017D6C" w:rsidTr="004474D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4474DE" w:rsidRDefault="0088423C" w:rsidP="008842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55C84"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юридического отдела, категория С-R-4 функциональный блок «Б» (1 единица).</w:t>
            </w:r>
          </w:p>
        </w:tc>
      </w:tr>
      <w:tr w:rsidR="0088423C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4474DE" w:rsidRDefault="0088423C" w:rsidP="00884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9B5A8C" w:rsidRDefault="00555C84" w:rsidP="008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55C84" w:rsidRPr="004474DE" w:rsidTr="006E3D79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4474DE" w:rsidRDefault="00555C84" w:rsidP="00555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5C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года)</w:t>
            </w:r>
          </w:p>
        </w:tc>
      </w:tr>
      <w:tr w:rsidR="00555C84" w:rsidRPr="009B5A8C" w:rsidTr="006E3D7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4474DE" w:rsidRDefault="00555C84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4" w:rsidRPr="009B5A8C" w:rsidRDefault="00EE00AC" w:rsidP="00EE0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00AC">
              <w:rPr>
                <w:rFonts w:ascii="Times New Roman" w:hAnsi="Times New Roman"/>
                <w:sz w:val="24"/>
                <w:szCs w:val="24"/>
                <w:lang w:val="kk-KZ"/>
              </w:rPr>
              <w:t>НУРАХМЕТОВА МЕРУЕРТ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E00AC">
              <w:rPr>
                <w:rFonts w:ascii="Times New Roman" w:hAnsi="Times New Roman"/>
                <w:sz w:val="24"/>
                <w:szCs w:val="24"/>
                <w:lang w:val="kk-KZ"/>
              </w:rPr>
              <w:t>НУРАХМЕТОВНА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709EC"/>
    <w:rsid w:val="003A701F"/>
    <w:rsid w:val="004474DE"/>
    <w:rsid w:val="00472F9E"/>
    <w:rsid w:val="004A0EE3"/>
    <w:rsid w:val="004F6662"/>
    <w:rsid w:val="00555C84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8423C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AD0BE5"/>
    <w:rsid w:val="00BE2BBB"/>
    <w:rsid w:val="00C0172B"/>
    <w:rsid w:val="00C15DF0"/>
    <w:rsid w:val="00C31359"/>
    <w:rsid w:val="00C755EA"/>
    <w:rsid w:val="00CD2151"/>
    <w:rsid w:val="00E42D58"/>
    <w:rsid w:val="00E45FB7"/>
    <w:rsid w:val="00EE00AC"/>
    <w:rsid w:val="00F375E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65BB"/>
  <w15:docId w15:val="{85B2E6D2-A2C9-4288-AF93-153003E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9D2-7AC2-4A5E-8DFD-F60FDF2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32</cp:revision>
  <dcterms:created xsi:type="dcterms:W3CDTF">2019-07-04T02:38:00Z</dcterms:created>
  <dcterms:modified xsi:type="dcterms:W3CDTF">2022-10-18T09:50:00Z</dcterms:modified>
</cp:coreProperties>
</file>